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BD8" w:rsidRPr="000D0BD8" w:rsidRDefault="000D0BD8" w:rsidP="000D0BD8">
      <w:pPr>
        <w:spacing w:after="0" w:line="240" w:lineRule="auto"/>
        <w:rPr>
          <w:rFonts w:ascii="Liberation Serif" w:hAnsi="Liberation Serif" w:cs="Liberation Serif"/>
          <w:sz w:val="28"/>
          <w:szCs w:val="28"/>
        </w:rPr>
      </w:pPr>
      <w:r w:rsidRPr="000D0BD8">
        <w:rPr>
          <w:rFonts w:ascii="Liberation Serif" w:hAnsi="Liberation Serif" w:cs="Liberation Serif"/>
          <w:sz w:val="28"/>
          <w:szCs w:val="28"/>
        </w:rPr>
        <w:t xml:space="preserve">Нарколог Антон </w:t>
      </w:r>
      <w:proofErr w:type="spellStart"/>
      <w:r w:rsidRPr="000D0BD8">
        <w:rPr>
          <w:rFonts w:ascii="Liberation Serif" w:hAnsi="Liberation Serif" w:cs="Liberation Serif"/>
          <w:sz w:val="28"/>
          <w:szCs w:val="28"/>
        </w:rPr>
        <w:t>Поддубный</w:t>
      </w:r>
      <w:proofErr w:type="spellEnd"/>
      <w:r w:rsidRPr="000D0BD8">
        <w:rPr>
          <w:rFonts w:ascii="Liberation Serif" w:hAnsi="Liberation Serif" w:cs="Liberation Serif"/>
          <w:sz w:val="28"/>
          <w:szCs w:val="28"/>
        </w:rPr>
        <w:t xml:space="preserve"> предостерег </w:t>
      </w:r>
      <w:r w:rsidR="00DC6AA1">
        <w:rPr>
          <w:rFonts w:ascii="Liberation Serif" w:hAnsi="Liberation Serif" w:cs="Liberation Serif"/>
          <w:sz w:val="28"/>
          <w:szCs w:val="28"/>
        </w:rPr>
        <w:t>мужчин</w:t>
      </w:r>
      <w:r w:rsidRPr="000D0BD8">
        <w:rPr>
          <w:rFonts w:ascii="Liberation Serif" w:hAnsi="Liberation Serif" w:cs="Liberation Serif"/>
          <w:sz w:val="28"/>
          <w:szCs w:val="28"/>
        </w:rPr>
        <w:t xml:space="preserve"> от чрезмерной любви к пиву</w:t>
      </w:r>
    </w:p>
    <w:p w:rsidR="000D0BD8" w:rsidRDefault="000D0BD8" w:rsidP="000D0BD8">
      <w:pPr>
        <w:spacing w:after="0" w:line="240" w:lineRule="auto"/>
        <w:rPr>
          <w:rFonts w:ascii="Liberation Serif" w:hAnsi="Liberation Serif" w:cs="Liberation Serif"/>
          <w:sz w:val="28"/>
          <w:szCs w:val="28"/>
        </w:rPr>
      </w:pPr>
    </w:p>
    <w:p w:rsidR="000D0BD8" w:rsidRPr="000D0BD8" w:rsidRDefault="000D0BD8" w:rsidP="000D0BD8">
      <w:pPr>
        <w:spacing w:after="0" w:line="240" w:lineRule="auto"/>
        <w:rPr>
          <w:rFonts w:ascii="Liberation Serif" w:hAnsi="Liberation Serif" w:cs="Liberation Serif"/>
          <w:sz w:val="28"/>
          <w:szCs w:val="28"/>
        </w:rPr>
      </w:pPr>
      <w:r w:rsidRPr="000D0BD8">
        <w:rPr>
          <w:rFonts w:ascii="Liberation Serif" w:hAnsi="Liberation Serif" w:cs="Liberation Serif"/>
          <w:sz w:val="28"/>
          <w:szCs w:val="28"/>
        </w:rPr>
        <w:t xml:space="preserve">Пенный </w:t>
      </w:r>
      <w:r>
        <w:rPr>
          <w:rFonts w:ascii="Liberation Serif" w:hAnsi="Liberation Serif" w:cs="Liberation Serif"/>
          <w:sz w:val="28"/>
          <w:szCs w:val="28"/>
        </w:rPr>
        <w:t xml:space="preserve">напиток в </w:t>
      </w:r>
      <w:r w:rsidR="00B52CDF">
        <w:rPr>
          <w:rFonts w:ascii="Liberation Serif" w:hAnsi="Liberation Serif" w:cs="Liberation Serif"/>
          <w:sz w:val="28"/>
          <w:szCs w:val="28"/>
        </w:rPr>
        <w:t>среднем составляет</w:t>
      </w:r>
      <w:r>
        <w:rPr>
          <w:rFonts w:ascii="Liberation Serif" w:hAnsi="Liberation Serif" w:cs="Liberation Serif"/>
          <w:sz w:val="28"/>
          <w:szCs w:val="28"/>
        </w:rPr>
        <w:t xml:space="preserve"> 80</w:t>
      </w:r>
      <w:r w:rsidRPr="000D0BD8">
        <w:rPr>
          <w:rFonts w:ascii="Liberation Serif" w:hAnsi="Liberation Serif" w:cs="Liberation Serif"/>
          <w:sz w:val="28"/>
          <w:szCs w:val="28"/>
        </w:rPr>
        <w:t>% потребления всей</w:t>
      </w:r>
      <w:r w:rsidR="00B52CDF">
        <w:rPr>
          <w:rFonts w:ascii="Liberation Serif" w:hAnsi="Liberation Serif" w:cs="Liberation Serif"/>
          <w:sz w:val="28"/>
          <w:szCs w:val="28"/>
        </w:rPr>
        <w:t xml:space="preserve"> алкогольной продукции в России</w:t>
      </w:r>
      <w:r w:rsidR="00DC6AA1">
        <w:rPr>
          <w:rFonts w:ascii="Liberation Serif" w:hAnsi="Liberation Serif" w:cs="Liberation Serif"/>
          <w:sz w:val="28"/>
          <w:szCs w:val="28"/>
        </w:rPr>
        <w:t>, основными потребителями, без преувеличения, являются представители сильного пола</w:t>
      </w:r>
      <w:r w:rsidRPr="000D0BD8">
        <w:rPr>
          <w:rFonts w:ascii="Liberation Serif" w:hAnsi="Liberation Serif" w:cs="Liberation Serif"/>
          <w:sz w:val="28"/>
          <w:szCs w:val="28"/>
        </w:rPr>
        <w:t>.</w:t>
      </w:r>
      <w:r w:rsidR="00B52CDF">
        <w:rPr>
          <w:rFonts w:ascii="Liberation Serif" w:hAnsi="Liberation Serif" w:cs="Liberation Serif"/>
          <w:sz w:val="28"/>
          <w:szCs w:val="28"/>
        </w:rPr>
        <w:t xml:space="preserve"> </w:t>
      </w:r>
      <w:r w:rsidRPr="000D0BD8">
        <w:rPr>
          <w:rFonts w:ascii="Liberation Serif" w:hAnsi="Liberation Serif" w:cs="Liberation Serif"/>
          <w:sz w:val="28"/>
          <w:szCs w:val="28"/>
        </w:rPr>
        <w:t xml:space="preserve">Как не превратиться в пивного алкоголика и чем опасен синдром зависимости от пива, рассказал главный врач Областной наркологической больницы, к.м.н., главный внештатный специалист-психиатр-нарколог </w:t>
      </w:r>
      <w:proofErr w:type="spellStart"/>
      <w:r w:rsidRPr="000D0BD8">
        <w:rPr>
          <w:rFonts w:ascii="Liberation Serif" w:hAnsi="Liberation Serif" w:cs="Liberation Serif"/>
          <w:sz w:val="28"/>
          <w:szCs w:val="28"/>
        </w:rPr>
        <w:t>УрФО</w:t>
      </w:r>
      <w:proofErr w:type="spellEnd"/>
      <w:r w:rsidRPr="000D0BD8">
        <w:rPr>
          <w:rFonts w:ascii="Liberation Serif" w:hAnsi="Liberation Serif" w:cs="Liberation Serif"/>
          <w:sz w:val="28"/>
          <w:szCs w:val="28"/>
        </w:rPr>
        <w:t xml:space="preserve"> Антон </w:t>
      </w:r>
      <w:proofErr w:type="spellStart"/>
      <w:r w:rsidRPr="000D0BD8">
        <w:rPr>
          <w:rFonts w:ascii="Liberation Serif" w:hAnsi="Liberation Serif" w:cs="Liberation Serif"/>
          <w:sz w:val="28"/>
          <w:szCs w:val="28"/>
        </w:rPr>
        <w:t>Поддубный</w:t>
      </w:r>
      <w:proofErr w:type="spellEnd"/>
      <w:r w:rsidRPr="000D0BD8">
        <w:rPr>
          <w:rFonts w:ascii="Liberation Serif" w:hAnsi="Liberation Serif" w:cs="Liberation Serif"/>
          <w:sz w:val="28"/>
          <w:szCs w:val="28"/>
        </w:rPr>
        <w:t>.</w:t>
      </w:r>
    </w:p>
    <w:p w:rsidR="000D0BD8" w:rsidRPr="000D0BD8" w:rsidRDefault="000D0BD8" w:rsidP="000D0BD8">
      <w:pPr>
        <w:spacing w:after="0" w:line="240" w:lineRule="auto"/>
        <w:rPr>
          <w:rFonts w:ascii="Liberation Serif" w:hAnsi="Liberation Serif" w:cs="Liberation Serif"/>
          <w:sz w:val="28"/>
          <w:szCs w:val="28"/>
        </w:rPr>
      </w:pPr>
    </w:p>
    <w:p w:rsidR="000D0BD8" w:rsidRPr="00A13F3A" w:rsidRDefault="000D0BD8" w:rsidP="000D0BD8">
      <w:pPr>
        <w:spacing w:after="0" w:line="240" w:lineRule="auto"/>
        <w:rPr>
          <w:rFonts w:ascii="Liberation Serif" w:hAnsi="Liberation Serif" w:cs="Liberation Serif"/>
          <w:b/>
          <w:sz w:val="28"/>
          <w:szCs w:val="28"/>
        </w:rPr>
      </w:pPr>
      <w:r w:rsidRPr="00A13F3A">
        <w:rPr>
          <w:rFonts w:ascii="Liberation Serif" w:hAnsi="Liberation Serif" w:cs="Liberation Serif"/>
          <w:b/>
          <w:sz w:val="28"/>
          <w:szCs w:val="28"/>
        </w:rPr>
        <w:t xml:space="preserve">– Антон Владимирович, </w:t>
      </w:r>
      <w:r w:rsidR="00DC6AA1">
        <w:rPr>
          <w:rFonts w:ascii="Liberation Serif" w:hAnsi="Liberation Serif" w:cs="Liberation Serif"/>
          <w:b/>
          <w:sz w:val="28"/>
          <w:szCs w:val="28"/>
        </w:rPr>
        <w:t>н</w:t>
      </w:r>
      <w:bookmarkStart w:id="0" w:name="_GoBack"/>
      <w:bookmarkEnd w:id="0"/>
      <w:r w:rsidRPr="00A13F3A">
        <w:rPr>
          <w:rFonts w:ascii="Liberation Serif" w:hAnsi="Liberation Serif" w:cs="Liberation Serif"/>
          <w:b/>
          <w:sz w:val="28"/>
          <w:szCs w:val="28"/>
        </w:rPr>
        <w:t>ужно ли бить в набат, если растет потребление пива?</w:t>
      </w:r>
    </w:p>
    <w:p w:rsidR="00A13F3A" w:rsidRDefault="00A13F3A" w:rsidP="000D0BD8">
      <w:pPr>
        <w:spacing w:after="0" w:line="240" w:lineRule="auto"/>
        <w:rPr>
          <w:rFonts w:ascii="Liberation Serif" w:hAnsi="Liberation Serif" w:cs="Liberation Serif"/>
          <w:sz w:val="28"/>
          <w:szCs w:val="28"/>
        </w:rPr>
      </w:pPr>
    </w:p>
    <w:p w:rsidR="000D0BD8" w:rsidRPr="000D0BD8" w:rsidRDefault="000D0BD8" w:rsidP="000D0BD8">
      <w:pPr>
        <w:spacing w:after="0" w:line="240" w:lineRule="auto"/>
        <w:rPr>
          <w:rFonts w:ascii="Liberation Serif" w:hAnsi="Liberation Serif" w:cs="Liberation Serif"/>
          <w:sz w:val="28"/>
          <w:szCs w:val="28"/>
        </w:rPr>
      </w:pPr>
      <w:r w:rsidRPr="000D0BD8">
        <w:rPr>
          <w:rFonts w:ascii="Liberation Serif" w:hAnsi="Liberation Serif" w:cs="Liberation Serif"/>
          <w:sz w:val="28"/>
          <w:szCs w:val="28"/>
        </w:rPr>
        <w:t>– По международной классификации болезней не бывает алкоголизма пивного, водочного, самогонного и прочего. Бывает синдром зависимости от алкоголя. Пивной алкоголизм – обывательский термин. Алкоголизмом можно считать ежедневное употребление пива до 3-4 бутылок в течение нескольких лет – без выраженного абстинентного синдрома с утра. Такой алкоголизм сопровождается физическими изменениями: «пивное сердце» (</w:t>
      </w:r>
      <w:proofErr w:type="spellStart"/>
      <w:r w:rsidRPr="000D0BD8">
        <w:rPr>
          <w:rFonts w:ascii="Liberation Serif" w:hAnsi="Liberation Serif" w:cs="Liberation Serif"/>
          <w:sz w:val="28"/>
          <w:szCs w:val="28"/>
        </w:rPr>
        <w:t>кардиомиопатия</w:t>
      </w:r>
      <w:proofErr w:type="spellEnd"/>
      <w:r w:rsidRPr="000D0BD8">
        <w:rPr>
          <w:rFonts w:ascii="Liberation Serif" w:hAnsi="Liberation Serif" w:cs="Liberation Serif"/>
          <w:sz w:val="28"/>
          <w:szCs w:val="28"/>
        </w:rPr>
        <w:t xml:space="preserve">), жировой </w:t>
      </w:r>
      <w:proofErr w:type="spellStart"/>
      <w:r w:rsidRPr="000D0BD8">
        <w:rPr>
          <w:rFonts w:ascii="Liberation Serif" w:hAnsi="Liberation Serif" w:cs="Liberation Serif"/>
          <w:sz w:val="28"/>
          <w:szCs w:val="28"/>
        </w:rPr>
        <w:t>гепатоз</w:t>
      </w:r>
      <w:proofErr w:type="spellEnd"/>
      <w:r w:rsidRPr="000D0BD8">
        <w:rPr>
          <w:rFonts w:ascii="Liberation Serif" w:hAnsi="Liberation Serif" w:cs="Liberation Serif"/>
          <w:sz w:val="28"/>
          <w:szCs w:val="28"/>
        </w:rPr>
        <w:t xml:space="preserve"> печени и т.д. Он формируется незаметно и становится образом жизни.</w:t>
      </w:r>
    </w:p>
    <w:p w:rsidR="000D0BD8" w:rsidRPr="000D0BD8" w:rsidRDefault="000D0BD8" w:rsidP="000D0BD8">
      <w:pPr>
        <w:spacing w:after="0" w:line="240" w:lineRule="auto"/>
        <w:rPr>
          <w:rFonts w:ascii="Liberation Serif" w:hAnsi="Liberation Serif" w:cs="Liberation Serif"/>
          <w:sz w:val="28"/>
          <w:szCs w:val="28"/>
        </w:rPr>
      </w:pPr>
    </w:p>
    <w:p w:rsidR="000D0BD8" w:rsidRPr="000D0BD8" w:rsidRDefault="000D0BD8" w:rsidP="000D0BD8">
      <w:pPr>
        <w:spacing w:after="0" w:line="240" w:lineRule="auto"/>
        <w:rPr>
          <w:rFonts w:ascii="Liberation Serif" w:hAnsi="Liberation Serif" w:cs="Liberation Serif"/>
          <w:sz w:val="28"/>
          <w:szCs w:val="28"/>
        </w:rPr>
      </w:pPr>
      <w:r w:rsidRPr="000D0BD8">
        <w:rPr>
          <w:rFonts w:ascii="Liberation Serif" w:hAnsi="Liberation Serif" w:cs="Liberation Serif"/>
          <w:sz w:val="28"/>
          <w:szCs w:val="28"/>
        </w:rPr>
        <w:t>Следующий момент очень важный. С юридической точки зрения, пиво не является алкогольным напитком, который подлежит лицензированию для продажи. Соответственно у продавцов и производителей пива руки более развязаны в плане реализации. Сами видите, какое засилье сейчас пивных магазинов. Например, в Екатеринбурге в одном жилом доме можно увидеть несколько таких магазинов. Коварство в том, что некоторые из них оформляют свою деятельность, как заведения общепита, на которые после 23.00 часов не действует запрет на продажу алкоголя. Они реализуют пиво, не закрывая бутылки крышкой. Считается, что так в кафе можно пить. Поэтому распространенность пива высокая.</w:t>
      </w:r>
    </w:p>
    <w:p w:rsidR="000D0BD8" w:rsidRPr="000D0BD8" w:rsidRDefault="000D0BD8" w:rsidP="000D0BD8">
      <w:pPr>
        <w:spacing w:after="0" w:line="240" w:lineRule="auto"/>
        <w:rPr>
          <w:rFonts w:ascii="Liberation Serif" w:hAnsi="Liberation Serif" w:cs="Liberation Serif"/>
          <w:sz w:val="28"/>
          <w:szCs w:val="28"/>
        </w:rPr>
      </w:pPr>
    </w:p>
    <w:p w:rsidR="000D0BD8" w:rsidRPr="000D0BD8" w:rsidRDefault="000D0BD8" w:rsidP="000D0BD8">
      <w:pPr>
        <w:spacing w:after="0" w:line="240" w:lineRule="auto"/>
        <w:rPr>
          <w:rFonts w:ascii="Liberation Serif" w:hAnsi="Liberation Serif" w:cs="Liberation Serif"/>
          <w:sz w:val="28"/>
          <w:szCs w:val="28"/>
        </w:rPr>
      </w:pPr>
      <w:r w:rsidRPr="000D0BD8">
        <w:rPr>
          <w:rFonts w:ascii="Liberation Serif" w:hAnsi="Liberation Serif" w:cs="Liberation Serif"/>
          <w:sz w:val="28"/>
          <w:szCs w:val="28"/>
        </w:rPr>
        <w:t>Еще один негативный момент. Первая проба алкоголя в 99,99% случаев у несовершеннолетних начинается с пива. Вроде слабоалкогольный напиток, но подросткам не надо много, чтобы уйти в состояние опьянения. И эта эйфория им нравится, они начинают употреблять.</w:t>
      </w:r>
    </w:p>
    <w:p w:rsidR="000D0BD8" w:rsidRPr="000D0BD8" w:rsidRDefault="000D0BD8" w:rsidP="000D0BD8">
      <w:pPr>
        <w:spacing w:after="0" w:line="240" w:lineRule="auto"/>
        <w:rPr>
          <w:rFonts w:ascii="Liberation Serif" w:hAnsi="Liberation Serif" w:cs="Liberation Serif"/>
          <w:sz w:val="28"/>
          <w:szCs w:val="28"/>
        </w:rPr>
      </w:pPr>
    </w:p>
    <w:p w:rsidR="000D0BD8" w:rsidRPr="00A13F3A" w:rsidRDefault="000D0BD8" w:rsidP="000D0BD8">
      <w:pPr>
        <w:spacing w:after="0" w:line="240" w:lineRule="auto"/>
        <w:rPr>
          <w:rFonts w:ascii="Liberation Serif" w:hAnsi="Liberation Serif" w:cs="Liberation Serif"/>
          <w:b/>
          <w:sz w:val="28"/>
          <w:szCs w:val="28"/>
        </w:rPr>
      </w:pPr>
      <w:r w:rsidRPr="00A13F3A">
        <w:rPr>
          <w:rFonts w:ascii="Liberation Serif" w:hAnsi="Liberation Serif" w:cs="Liberation Serif"/>
          <w:b/>
          <w:sz w:val="28"/>
          <w:szCs w:val="28"/>
        </w:rPr>
        <w:t>– К каким заболеваниям может привести чрезмерная любовь к пиву?</w:t>
      </w:r>
    </w:p>
    <w:p w:rsidR="000D0BD8" w:rsidRPr="000D0BD8" w:rsidRDefault="000D0BD8" w:rsidP="000D0BD8">
      <w:pPr>
        <w:spacing w:after="0" w:line="240" w:lineRule="auto"/>
        <w:rPr>
          <w:rFonts w:ascii="Liberation Serif" w:hAnsi="Liberation Serif" w:cs="Liberation Serif"/>
          <w:sz w:val="28"/>
          <w:szCs w:val="28"/>
        </w:rPr>
      </w:pPr>
    </w:p>
    <w:p w:rsidR="000D0BD8" w:rsidRPr="000D0BD8" w:rsidRDefault="000D0BD8" w:rsidP="000D0BD8">
      <w:pPr>
        <w:spacing w:after="0" w:line="240" w:lineRule="auto"/>
        <w:rPr>
          <w:rFonts w:ascii="Liberation Serif" w:hAnsi="Liberation Serif" w:cs="Liberation Serif"/>
          <w:sz w:val="28"/>
          <w:szCs w:val="28"/>
        </w:rPr>
      </w:pPr>
      <w:r w:rsidRPr="000D0BD8">
        <w:rPr>
          <w:rFonts w:ascii="Liberation Serif" w:hAnsi="Liberation Serif" w:cs="Liberation Serif"/>
          <w:sz w:val="28"/>
          <w:szCs w:val="28"/>
        </w:rPr>
        <w:t xml:space="preserve">– Если человек ежедневно употребляет даже одну бутылку пива, можно смело говорить, он зависим. По внешнему виду можно распознать эту зависимость – пивной живот, отечность, пастозность. Больше скажу, любой врач – кардиолог, терапевт, гастроэнтеролог – всегда выявит при </w:t>
      </w:r>
      <w:r w:rsidRPr="000D0BD8">
        <w:rPr>
          <w:rFonts w:ascii="Liberation Serif" w:hAnsi="Liberation Serif" w:cs="Liberation Serif"/>
          <w:sz w:val="28"/>
          <w:szCs w:val="28"/>
        </w:rPr>
        <w:lastRenderedPageBreak/>
        <w:t>минимальном обследовании, что у человека то или иное заболевание связано со злоупотреблением алкоголем, тем же пивом.</w:t>
      </w:r>
    </w:p>
    <w:p w:rsidR="000D0BD8" w:rsidRPr="000D0BD8" w:rsidRDefault="000D0BD8" w:rsidP="000D0BD8">
      <w:pPr>
        <w:spacing w:after="0" w:line="240" w:lineRule="auto"/>
        <w:rPr>
          <w:rFonts w:ascii="Liberation Serif" w:hAnsi="Liberation Serif" w:cs="Liberation Serif"/>
          <w:sz w:val="28"/>
          <w:szCs w:val="28"/>
        </w:rPr>
      </w:pPr>
      <w:r w:rsidRPr="000D0BD8">
        <w:rPr>
          <w:rFonts w:ascii="Liberation Serif" w:hAnsi="Liberation Serif" w:cs="Liberation Serif"/>
          <w:sz w:val="28"/>
          <w:szCs w:val="28"/>
        </w:rPr>
        <w:t>Первое место среди причин смертности в России занимают сердечно-сосудистые заболевания. Часто эти заболевания опосредованно связаны с алкоголизацией.</w:t>
      </w:r>
    </w:p>
    <w:p w:rsidR="000D0BD8" w:rsidRPr="000D0BD8" w:rsidRDefault="000D0BD8" w:rsidP="000D0BD8">
      <w:pPr>
        <w:spacing w:after="0" w:line="240" w:lineRule="auto"/>
        <w:rPr>
          <w:rFonts w:ascii="Liberation Serif" w:hAnsi="Liberation Serif" w:cs="Liberation Serif"/>
          <w:sz w:val="28"/>
          <w:szCs w:val="28"/>
        </w:rPr>
      </w:pPr>
    </w:p>
    <w:p w:rsidR="000D0BD8" w:rsidRPr="00A13F3A" w:rsidRDefault="000D0BD8" w:rsidP="000D0BD8">
      <w:pPr>
        <w:spacing w:after="0" w:line="240" w:lineRule="auto"/>
        <w:rPr>
          <w:rFonts w:ascii="Liberation Serif" w:hAnsi="Liberation Serif" w:cs="Liberation Serif"/>
          <w:b/>
          <w:sz w:val="28"/>
          <w:szCs w:val="28"/>
        </w:rPr>
      </w:pPr>
      <w:r w:rsidRPr="00A13F3A">
        <w:rPr>
          <w:rFonts w:ascii="Liberation Serif" w:hAnsi="Liberation Serif" w:cs="Liberation Serif"/>
          <w:b/>
          <w:sz w:val="28"/>
          <w:szCs w:val="28"/>
        </w:rPr>
        <w:t>– Как в Областной наркологической больнице лечат от синдрома зависимости от алкоголя?</w:t>
      </w:r>
    </w:p>
    <w:p w:rsidR="000D0BD8" w:rsidRPr="000D0BD8" w:rsidRDefault="000D0BD8" w:rsidP="000D0BD8">
      <w:pPr>
        <w:spacing w:after="0" w:line="240" w:lineRule="auto"/>
        <w:rPr>
          <w:rFonts w:ascii="Liberation Serif" w:hAnsi="Liberation Serif" w:cs="Liberation Serif"/>
          <w:sz w:val="28"/>
          <w:szCs w:val="28"/>
        </w:rPr>
      </w:pPr>
    </w:p>
    <w:p w:rsidR="000D0BD8" w:rsidRPr="000D0BD8" w:rsidRDefault="000D0BD8" w:rsidP="000D0BD8">
      <w:pPr>
        <w:spacing w:after="0" w:line="240" w:lineRule="auto"/>
        <w:rPr>
          <w:rFonts w:ascii="Liberation Serif" w:hAnsi="Liberation Serif" w:cs="Liberation Serif"/>
          <w:sz w:val="28"/>
          <w:szCs w:val="28"/>
        </w:rPr>
      </w:pPr>
      <w:r w:rsidRPr="000D0BD8">
        <w:rPr>
          <w:rFonts w:ascii="Liberation Serif" w:hAnsi="Liberation Serif" w:cs="Liberation Serif"/>
          <w:sz w:val="28"/>
          <w:szCs w:val="28"/>
        </w:rPr>
        <w:t>– Всё зависит от того, на какой стадии развития своего заболевания человек находится, какой социальный статус имеет. Работающие люди, которые критически относятся к своему заболеванию, не могут себе позволить полгода проходить стационарную реабилитацию. Но есть те, кому давно пора разорвать все негативные социальные связи, которые образовались в ходе многолетнего употребления алкоголя. Этим людям показана длительная реабилитация в условиях определенной изоляции, чтобы оборвать старые связи и сформировать новые.</w:t>
      </w:r>
    </w:p>
    <w:p w:rsidR="000D0BD8" w:rsidRPr="000D0BD8" w:rsidRDefault="000D0BD8" w:rsidP="000D0BD8">
      <w:pPr>
        <w:spacing w:after="0" w:line="240" w:lineRule="auto"/>
        <w:rPr>
          <w:rFonts w:ascii="Liberation Serif" w:hAnsi="Liberation Serif" w:cs="Liberation Serif"/>
          <w:sz w:val="28"/>
          <w:szCs w:val="28"/>
        </w:rPr>
      </w:pPr>
    </w:p>
    <w:p w:rsidR="000D0BD8" w:rsidRPr="000D0BD8" w:rsidRDefault="000D0BD8" w:rsidP="000D0BD8">
      <w:pPr>
        <w:spacing w:after="0" w:line="240" w:lineRule="auto"/>
        <w:rPr>
          <w:rFonts w:ascii="Liberation Serif" w:hAnsi="Liberation Serif" w:cs="Liberation Serif"/>
          <w:sz w:val="28"/>
          <w:szCs w:val="28"/>
        </w:rPr>
      </w:pPr>
      <w:r w:rsidRPr="000D0BD8">
        <w:rPr>
          <w:rFonts w:ascii="Liberation Serif" w:hAnsi="Liberation Serif" w:cs="Liberation Serif"/>
          <w:sz w:val="28"/>
          <w:szCs w:val="28"/>
        </w:rPr>
        <w:t>Существуют медикаментозные лекарственные препараты, которые помогают человеку находиться в трезвости. Ведется глубокая психотерапевтическая работа – с психотерапевтом, психологом. Процесс ремиссии длительный.</w:t>
      </w:r>
    </w:p>
    <w:p w:rsidR="000D0BD8" w:rsidRPr="000D0BD8" w:rsidRDefault="000D0BD8" w:rsidP="000D0BD8">
      <w:pPr>
        <w:spacing w:after="0" w:line="240" w:lineRule="auto"/>
        <w:rPr>
          <w:rFonts w:ascii="Liberation Serif" w:hAnsi="Liberation Serif" w:cs="Liberation Serif"/>
          <w:sz w:val="28"/>
          <w:szCs w:val="28"/>
        </w:rPr>
      </w:pPr>
    </w:p>
    <w:p w:rsidR="000D0BD8" w:rsidRPr="00A13F3A" w:rsidRDefault="000D0BD8" w:rsidP="000D0BD8">
      <w:pPr>
        <w:spacing w:after="0" w:line="240" w:lineRule="auto"/>
        <w:rPr>
          <w:rFonts w:ascii="Liberation Serif" w:hAnsi="Liberation Serif" w:cs="Liberation Serif"/>
          <w:b/>
          <w:sz w:val="28"/>
          <w:szCs w:val="28"/>
        </w:rPr>
      </w:pPr>
      <w:r w:rsidRPr="00A13F3A">
        <w:rPr>
          <w:rFonts w:ascii="Liberation Serif" w:hAnsi="Liberation Serif" w:cs="Liberation Serif"/>
          <w:b/>
          <w:sz w:val="28"/>
          <w:szCs w:val="28"/>
        </w:rPr>
        <w:t>– Что может стать альтернативой алкоголю?</w:t>
      </w:r>
    </w:p>
    <w:p w:rsidR="000D0BD8" w:rsidRPr="000D0BD8" w:rsidRDefault="000D0BD8" w:rsidP="000D0BD8">
      <w:pPr>
        <w:spacing w:after="0" w:line="240" w:lineRule="auto"/>
        <w:rPr>
          <w:rFonts w:ascii="Liberation Serif" w:hAnsi="Liberation Serif" w:cs="Liberation Serif"/>
          <w:sz w:val="28"/>
          <w:szCs w:val="28"/>
        </w:rPr>
      </w:pPr>
    </w:p>
    <w:p w:rsidR="000D0BD8" w:rsidRPr="000D0BD8" w:rsidRDefault="000D0BD8" w:rsidP="000D0BD8">
      <w:pPr>
        <w:spacing w:after="0" w:line="240" w:lineRule="auto"/>
        <w:rPr>
          <w:rFonts w:ascii="Liberation Serif" w:hAnsi="Liberation Serif" w:cs="Liberation Serif"/>
          <w:sz w:val="28"/>
          <w:szCs w:val="28"/>
        </w:rPr>
      </w:pPr>
      <w:r w:rsidRPr="000D0BD8">
        <w:rPr>
          <w:rFonts w:ascii="Liberation Serif" w:hAnsi="Liberation Serif" w:cs="Liberation Serif"/>
          <w:sz w:val="28"/>
          <w:szCs w:val="28"/>
        </w:rPr>
        <w:t>– То, что доставит удовольствие и положительные эмоции. Если таких моментов не существует, то надо искать. Кто-то модели самолетиков клеит, кто-то в спорт уходит, кто-то жену меняет. Вариантов много, одного рецепта не существует, как и волшебной таблетки.</w:t>
      </w:r>
    </w:p>
    <w:p w:rsidR="000D0BD8" w:rsidRPr="000D0BD8" w:rsidRDefault="000D0BD8" w:rsidP="000D0BD8">
      <w:pPr>
        <w:spacing w:after="0" w:line="240" w:lineRule="auto"/>
        <w:rPr>
          <w:rFonts w:ascii="Liberation Serif" w:hAnsi="Liberation Serif" w:cs="Liberation Serif"/>
          <w:sz w:val="28"/>
          <w:szCs w:val="28"/>
        </w:rPr>
      </w:pPr>
    </w:p>
    <w:p w:rsidR="000D0BD8" w:rsidRPr="00A13F3A" w:rsidRDefault="000D0BD8" w:rsidP="000D0BD8">
      <w:pPr>
        <w:spacing w:after="0" w:line="240" w:lineRule="auto"/>
        <w:rPr>
          <w:rFonts w:ascii="Liberation Serif" w:hAnsi="Liberation Serif" w:cs="Liberation Serif"/>
          <w:b/>
          <w:sz w:val="28"/>
          <w:szCs w:val="28"/>
        </w:rPr>
      </w:pPr>
      <w:r w:rsidRPr="00A13F3A">
        <w:rPr>
          <w:rFonts w:ascii="Liberation Serif" w:hAnsi="Liberation Serif" w:cs="Liberation Serif"/>
          <w:b/>
          <w:sz w:val="28"/>
          <w:szCs w:val="28"/>
        </w:rPr>
        <w:t>– Ваш совет, как сохранять трезвость, особенно тем, кто отрицает свою зависимость?</w:t>
      </w:r>
    </w:p>
    <w:p w:rsidR="000D0BD8" w:rsidRPr="000D0BD8" w:rsidRDefault="000D0BD8" w:rsidP="000D0BD8">
      <w:pPr>
        <w:spacing w:after="0" w:line="240" w:lineRule="auto"/>
        <w:rPr>
          <w:rFonts w:ascii="Liberation Serif" w:hAnsi="Liberation Serif" w:cs="Liberation Serif"/>
          <w:sz w:val="28"/>
          <w:szCs w:val="28"/>
        </w:rPr>
      </w:pPr>
    </w:p>
    <w:p w:rsidR="000D0BD8" w:rsidRPr="000D0BD8" w:rsidRDefault="000D0BD8" w:rsidP="000D0BD8">
      <w:pPr>
        <w:spacing w:after="0" w:line="240" w:lineRule="auto"/>
        <w:rPr>
          <w:rFonts w:ascii="Liberation Serif" w:hAnsi="Liberation Serif" w:cs="Liberation Serif"/>
          <w:sz w:val="28"/>
          <w:szCs w:val="28"/>
        </w:rPr>
      </w:pPr>
      <w:r w:rsidRPr="000D0BD8">
        <w:rPr>
          <w:rFonts w:ascii="Liberation Serif" w:hAnsi="Liberation Serif" w:cs="Liberation Serif"/>
          <w:sz w:val="28"/>
          <w:szCs w:val="28"/>
        </w:rPr>
        <w:t xml:space="preserve">– Есть хорошее выражение: «Все прекращают употреблять алкоголь (наркотики), но кто-то успевает это сделать при жизни». Поэтому надо помнить, что жизнь у нас коротка и надо стремиться, чтобы она была наполнена красками, а не измененным </w:t>
      </w:r>
      <w:proofErr w:type="spellStart"/>
      <w:r w:rsidRPr="000D0BD8">
        <w:rPr>
          <w:rFonts w:ascii="Liberation Serif" w:hAnsi="Liberation Serif" w:cs="Liberation Serif"/>
          <w:sz w:val="28"/>
          <w:szCs w:val="28"/>
        </w:rPr>
        <w:t>психоактивными</w:t>
      </w:r>
      <w:proofErr w:type="spellEnd"/>
      <w:r w:rsidRPr="000D0BD8">
        <w:rPr>
          <w:rFonts w:ascii="Liberation Serif" w:hAnsi="Liberation Serif" w:cs="Liberation Serif"/>
          <w:sz w:val="28"/>
          <w:szCs w:val="28"/>
        </w:rPr>
        <w:t xml:space="preserve"> веществами сознанием.</w:t>
      </w:r>
    </w:p>
    <w:p w:rsidR="000D0BD8" w:rsidRPr="000D0BD8" w:rsidRDefault="000D0BD8" w:rsidP="000D0BD8">
      <w:pPr>
        <w:spacing w:after="0" w:line="240" w:lineRule="auto"/>
        <w:rPr>
          <w:rFonts w:ascii="Liberation Serif" w:hAnsi="Liberation Serif" w:cs="Liberation Serif"/>
          <w:sz w:val="28"/>
          <w:szCs w:val="28"/>
        </w:rPr>
      </w:pPr>
    </w:p>
    <w:p w:rsidR="00607C45" w:rsidRPr="000D0BD8" w:rsidRDefault="00DC6AA1" w:rsidP="000D0BD8">
      <w:pPr>
        <w:spacing w:after="0" w:line="240" w:lineRule="auto"/>
        <w:rPr>
          <w:rFonts w:ascii="Liberation Serif" w:hAnsi="Liberation Serif" w:cs="Liberation Serif"/>
          <w:sz w:val="28"/>
          <w:szCs w:val="28"/>
        </w:rPr>
      </w:pPr>
    </w:p>
    <w:sectPr w:rsidR="00607C45" w:rsidRPr="000D0B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BD8"/>
    <w:rsid w:val="000D0BD8"/>
    <w:rsid w:val="003A4EF6"/>
    <w:rsid w:val="00A13F3A"/>
    <w:rsid w:val="00AF49BE"/>
    <w:rsid w:val="00B52CDF"/>
    <w:rsid w:val="00DC6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1FBF09-C0F9-4F58-B18D-C9432B881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603</Words>
  <Characters>3439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Фот К.В.</dc:creator>
  <cp:keywords/>
  <dc:description/>
  <cp:lastModifiedBy>Соболева А.А.</cp:lastModifiedBy>
  <cp:revision>4</cp:revision>
  <dcterms:created xsi:type="dcterms:W3CDTF">2023-02-28T09:03:00Z</dcterms:created>
  <dcterms:modified xsi:type="dcterms:W3CDTF">2025-02-13T12:29:00Z</dcterms:modified>
</cp:coreProperties>
</file>